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597180" w:rsidRDefault="004C5183" w:rsidP="004C5183">
      <w:pPr>
        <w:jc w:val="center"/>
        <w:rPr>
          <w:rFonts w:ascii="Times New Roman" w:hAnsi="Times New Roman"/>
          <w:sz w:val="20"/>
          <w:szCs w:val="20"/>
        </w:rPr>
      </w:pPr>
      <w:r w:rsidRPr="00597180">
        <w:rPr>
          <w:rFonts w:ascii="Times New Roman" w:hAnsi="Times New Roman"/>
          <w:sz w:val="20"/>
          <w:szCs w:val="20"/>
        </w:rPr>
        <w:t xml:space="preserve">SÚMULA </w:t>
      </w:r>
      <w:r w:rsidR="00951899" w:rsidRPr="00597180">
        <w:rPr>
          <w:rFonts w:ascii="Times New Roman" w:hAnsi="Times New Roman"/>
          <w:sz w:val="20"/>
          <w:szCs w:val="20"/>
        </w:rPr>
        <w:t>14</w:t>
      </w:r>
      <w:r w:rsidR="004630FD" w:rsidRPr="00597180">
        <w:rPr>
          <w:rFonts w:ascii="Times New Roman" w:hAnsi="Times New Roman"/>
          <w:sz w:val="20"/>
          <w:szCs w:val="20"/>
        </w:rPr>
        <w:t>ª REUNIÃO ORDINÁRIA CPUA-CAU/RS</w:t>
      </w:r>
    </w:p>
    <w:p w:rsidR="004C5183" w:rsidRPr="00597180" w:rsidRDefault="00793148" w:rsidP="00793148">
      <w:pPr>
        <w:tabs>
          <w:tab w:val="left" w:pos="7328"/>
        </w:tabs>
        <w:rPr>
          <w:rFonts w:ascii="Times New Roman" w:hAnsi="Times New Roman"/>
          <w:sz w:val="20"/>
          <w:szCs w:val="20"/>
        </w:rPr>
      </w:pPr>
      <w:r w:rsidRPr="00597180">
        <w:rPr>
          <w:rFonts w:ascii="Times New Roman" w:hAnsi="Times New Roman"/>
          <w:sz w:val="20"/>
          <w:szCs w:val="20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597180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97180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16</w:t>
            </w:r>
            <w:r w:rsidR="005A4BC9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de julho</w:t>
            </w:r>
            <w:r w:rsidR="00793148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562377" w:rsidRPr="00597180">
              <w:rPr>
                <w:rFonts w:ascii="Times New Roman" w:eastAsia="MS Mincho" w:hAnsi="Times New Roman"/>
                <w:sz w:val="20"/>
                <w:szCs w:val="20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97180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97180" w:rsidRDefault="00562377" w:rsidP="001A0FF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1</w:t>
            </w:r>
            <w:r w:rsidR="001A0FF9" w:rsidRPr="00597180">
              <w:rPr>
                <w:rFonts w:ascii="Times New Roman" w:eastAsia="MS Mincho" w:hAnsi="Times New Roman"/>
                <w:sz w:val="20"/>
                <w:szCs w:val="20"/>
              </w:rPr>
              <w:t>4h00</w:t>
            </w: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às 1</w:t>
            </w:r>
            <w:r w:rsidR="00F41C79" w:rsidRPr="00597180">
              <w:rPr>
                <w:rFonts w:ascii="Times New Roman" w:eastAsia="MS Mincho" w:hAnsi="Times New Roman"/>
                <w:sz w:val="20"/>
                <w:szCs w:val="20"/>
              </w:rPr>
              <w:t>6h00</w:t>
            </w:r>
          </w:p>
        </w:tc>
      </w:tr>
      <w:tr w:rsidR="004C5183" w:rsidRPr="00597180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97180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97180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Sede do CAU/RS (Rua Dona Laura, 320 –</w:t>
            </w:r>
            <w:r w:rsidR="00551153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Rio Branco)</w:t>
            </w: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Porto Alegre –</w:t>
            </w:r>
            <w:r w:rsidR="00551153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RS</w:t>
            </w:r>
          </w:p>
        </w:tc>
      </w:tr>
      <w:tr w:rsidR="004C5183" w:rsidRPr="00597180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97180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951899" w:rsidRPr="00597180" w:rsidTr="00951899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PARTICIPANTES: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Vinicius Vieira de Souza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Coordenador</w:t>
            </w:r>
          </w:p>
        </w:tc>
      </w:tr>
      <w:tr w:rsidR="00951899" w:rsidRPr="00597180" w:rsidTr="00951899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Manoel Joaquim Tostes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Membro</w:t>
            </w:r>
          </w:p>
        </w:tc>
      </w:tr>
      <w:tr w:rsidR="00951899" w:rsidRPr="00597180" w:rsidTr="00951899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Marisa Potter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Membro Suplente</w:t>
            </w:r>
          </w:p>
        </w:tc>
      </w:tr>
      <w:tr w:rsidR="00951899" w:rsidRPr="00597180" w:rsidTr="009518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Fausto Loureiro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Chefe de Gabinete</w:t>
            </w:r>
          </w:p>
        </w:tc>
      </w:tr>
      <w:tr w:rsidR="00951899" w:rsidRPr="00597180" w:rsidTr="009518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Secretária Executiva</w:t>
            </w:r>
          </w:p>
        </w:tc>
      </w:tr>
      <w:tr w:rsidR="00951899" w:rsidRPr="00597180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951899" w:rsidRPr="00597180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Verificação de quórum</w:t>
            </w:r>
          </w:p>
        </w:tc>
      </w:tr>
      <w:tr w:rsidR="00951899" w:rsidRPr="00597180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484EF7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Registra-se a ausência justificada das conselheiras Helenice Macedo do Couto e Priscila Terra Quesada; a ausência injustificada dos conselheiro</w:t>
            </w:r>
            <w:r w:rsidR="00747A7B">
              <w:rPr>
                <w:rFonts w:ascii="Times New Roman" w:eastAsia="MS Mincho" w:hAnsi="Times New Roman"/>
                <w:sz w:val="20"/>
                <w:szCs w:val="20"/>
              </w:rPr>
              <w:t>s</w:t>
            </w: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Roberto Luiz Decó</w:t>
            </w:r>
            <w:r w:rsidR="00484EF7">
              <w:rPr>
                <w:rFonts w:ascii="Times New Roman" w:eastAsia="MS Mincho" w:hAnsi="Times New Roman"/>
                <w:sz w:val="20"/>
                <w:szCs w:val="20"/>
              </w:rPr>
              <w:t>, Emílio Merino Dominguez Márcia Elizabeth Martins.</w:t>
            </w:r>
            <w:bookmarkStart w:id="0" w:name="_GoBack"/>
            <w:bookmarkEnd w:id="0"/>
          </w:p>
        </w:tc>
      </w:tr>
      <w:tr w:rsidR="00951899" w:rsidRPr="00597180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951899" w:rsidRPr="00597180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Leitura e aprovação da súmula da reunião anterior</w:t>
            </w:r>
          </w:p>
        </w:tc>
      </w:tr>
      <w:tr w:rsidR="00951899" w:rsidRPr="00597180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95189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A súmula da 12ª e 13ª reuniões serão assinadas na próxima reunião.</w:t>
            </w:r>
          </w:p>
        </w:tc>
      </w:tr>
      <w:tr w:rsidR="00951899" w:rsidRPr="00597180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95189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Pautar para a próxima reunião.</w:t>
            </w:r>
          </w:p>
        </w:tc>
      </w:tr>
      <w:tr w:rsidR="00951899" w:rsidRPr="00597180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951899" w:rsidRPr="00597180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Comunicações</w:t>
            </w:r>
          </w:p>
        </w:tc>
      </w:tr>
      <w:tr w:rsidR="00951899" w:rsidRPr="00597180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951899" w:rsidRPr="00597180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Informação de ausência</w:t>
            </w:r>
          </w:p>
        </w:tc>
      </w:tr>
      <w:tr w:rsidR="00951899" w:rsidRPr="00597180" w:rsidTr="00AD0B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95189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Vinícius Vieira de Souza</w:t>
            </w:r>
          </w:p>
        </w:tc>
      </w:tr>
      <w:tr w:rsidR="00951899" w:rsidRPr="00597180" w:rsidTr="00AD0B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951899" w:rsidP="006E6A5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O coordena</w:t>
            </w:r>
            <w:r w:rsidR="00742ECF" w:rsidRPr="00597180">
              <w:rPr>
                <w:rFonts w:ascii="Times New Roman" w:eastAsia="MS Mincho" w:hAnsi="Times New Roman"/>
                <w:sz w:val="20"/>
                <w:szCs w:val="20"/>
              </w:rPr>
              <w:t>dor</w:t>
            </w: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Vinícius informa que a secretária da Comissão, Carla Lago, está </w:t>
            </w:r>
            <w:r w:rsidR="00740A02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ausente por problemas de saúde e, por conta disso, a </w:t>
            </w:r>
            <w:r w:rsidR="006E6A59" w:rsidRPr="00597180">
              <w:rPr>
                <w:rFonts w:ascii="Times New Roman" w:eastAsia="MS Mincho" w:hAnsi="Times New Roman"/>
                <w:sz w:val="20"/>
                <w:szCs w:val="20"/>
              </w:rPr>
              <w:t>reunião</w:t>
            </w:r>
            <w:r w:rsidR="00740A02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ser</w:t>
            </w:r>
            <w:r w:rsidR="006E6A59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á gravada para </w:t>
            </w:r>
            <w:r w:rsidR="00740A02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posterior registro </w:t>
            </w:r>
            <w:r w:rsidR="006E6A59" w:rsidRPr="00597180">
              <w:rPr>
                <w:rFonts w:ascii="Times New Roman" w:eastAsia="MS Mincho" w:hAnsi="Times New Roman"/>
                <w:sz w:val="20"/>
                <w:szCs w:val="20"/>
              </w:rPr>
              <w:t>em súmula.</w:t>
            </w:r>
          </w:p>
        </w:tc>
      </w:tr>
      <w:tr w:rsidR="00951899" w:rsidRPr="00597180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E1221E" w:rsidP="00951899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Reunião sobre Patrimônio</w:t>
            </w:r>
          </w:p>
        </w:tc>
      </w:tr>
      <w:tr w:rsidR="00951899" w:rsidRPr="00597180" w:rsidTr="004822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E1221E" w:rsidP="0095189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Vinícius Vieira de Souza</w:t>
            </w:r>
          </w:p>
        </w:tc>
      </w:tr>
      <w:tr w:rsidR="00951899" w:rsidRPr="00597180" w:rsidTr="004822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221E" w:rsidRPr="00597180" w:rsidRDefault="00E1221E" w:rsidP="00747A7B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O Coordenador informa que na semana anterior participou de uma reunião sobre Patrimônio</w:t>
            </w:r>
            <w:r w:rsidR="00747A7B">
              <w:rPr>
                <w:rFonts w:ascii="Times New Roman" w:eastAsia="MS Mincho" w:hAnsi="Times New Roman"/>
                <w:sz w:val="20"/>
                <w:szCs w:val="20"/>
              </w:rPr>
              <w:t>, ocorrido no CAU/RS</w:t>
            </w: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, que contou com a presença dos conselheiros da CEP-CAU/RS, do coordenador da CTC-CAU/RS, representantes do COMPAC, IAB/RS</w:t>
            </w:r>
            <w:r w:rsidR="00747A7B">
              <w:rPr>
                <w:rFonts w:ascii="Times New Roman" w:eastAsia="MS Mincho" w:hAnsi="Times New Roman"/>
                <w:sz w:val="20"/>
                <w:szCs w:val="20"/>
              </w:rPr>
              <w:t>, do</w:t>
            </w: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Conselho Estadual de Cultura e </w:t>
            </w:r>
            <w:r w:rsidR="00747A7B">
              <w:rPr>
                <w:rFonts w:ascii="Times New Roman" w:eastAsia="MS Mincho" w:hAnsi="Times New Roman"/>
                <w:sz w:val="20"/>
                <w:szCs w:val="20"/>
              </w:rPr>
              <w:t>d</w:t>
            </w: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os agentes de fiscalização do CAU/RS.</w:t>
            </w:r>
          </w:p>
        </w:tc>
      </w:tr>
      <w:tr w:rsidR="00951899" w:rsidRPr="00597180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D05219" w:rsidP="00951899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Reunião com a Prefeita de Pelotas</w:t>
            </w:r>
          </w:p>
        </w:tc>
      </w:tr>
      <w:tr w:rsidR="00951899" w:rsidRPr="00597180" w:rsidTr="00A13C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D05219" w:rsidP="0095189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Marisa Potter</w:t>
            </w:r>
          </w:p>
        </w:tc>
      </w:tr>
      <w:tr w:rsidR="00951899" w:rsidRPr="00597180" w:rsidTr="00A13C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221E" w:rsidRPr="00597180" w:rsidRDefault="00E1221E" w:rsidP="00D0521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Informa que participou de encontro com a Prefeita de Pelotas, cuja pauta da reunião foi “Mitigações e Compensações – 3º Plano Diretor de Pelotas”.</w:t>
            </w:r>
            <w:r w:rsidR="00D05219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</w:tc>
      </w:tr>
      <w:tr w:rsidR="00951899" w:rsidRPr="00597180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D05219" w:rsidP="00951899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Participação em Seminário</w:t>
            </w:r>
          </w:p>
        </w:tc>
      </w:tr>
      <w:tr w:rsidR="00951899" w:rsidRPr="00597180" w:rsidTr="006C076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D05219" w:rsidP="0095189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Marisa Potter</w:t>
            </w:r>
          </w:p>
        </w:tc>
      </w:tr>
      <w:tr w:rsidR="00951899" w:rsidRPr="00597180" w:rsidTr="006C076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747A7B" w:rsidP="00D0521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Comunica </w:t>
            </w:r>
            <w:r w:rsidR="00D05219" w:rsidRPr="00597180">
              <w:rPr>
                <w:rFonts w:ascii="Times New Roman" w:eastAsia="MS Mincho" w:hAnsi="Times New Roman"/>
                <w:sz w:val="20"/>
                <w:szCs w:val="20"/>
              </w:rPr>
              <w:t>que participará do 3º Seminário de Mobilidade Urbana, a se realizar em Pelotas.</w:t>
            </w:r>
          </w:p>
        </w:tc>
      </w:tr>
      <w:tr w:rsidR="00951899" w:rsidRPr="00597180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D05219" w:rsidP="00951899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Reuniões CMDUA de Porto Alegre</w:t>
            </w:r>
          </w:p>
        </w:tc>
      </w:tr>
      <w:tr w:rsidR="00951899" w:rsidRPr="00597180" w:rsidTr="00741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D05219" w:rsidP="0095189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Vinícius Vieira de Souza</w:t>
            </w:r>
          </w:p>
        </w:tc>
      </w:tr>
      <w:tr w:rsidR="00951899" w:rsidRPr="00597180" w:rsidTr="00741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5219" w:rsidRPr="00597180" w:rsidRDefault="00747A7B" w:rsidP="006E6A5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Informa </w:t>
            </w:r>
            <w:r w:rsidR="003A1442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que, </w:t>
            </w:r>
            <w:r w:rsidR="006E6A59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logo após a </w:t>
            </w:r>
            <w:r w:rsidR="00D05219" w:rsidRPr="00597180">
              <w:rPr>
                <w:rFonts w:ascii="Times New Roman" w:eastAsia="MS Mincho" w:hAnsi="Times New Roman"/>
                <w:sz w:val="20"/>
                <w:szCs w:val="20"/>
              </w:rPr>
              <w:t>reunião de posse</w:t>
            </w:r>
            <w:r w:rsidR="006E6A59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dos membros do Conselho</w:t>
            </w:r>
            <w:r w:rsidR="00D05219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o p</w:t>
            </w:r>
            <w:r w:rsidR="00D05219" w:rsidRPr="00597180">
              <w:rPr>
                <w:rFonts w:ascii="Times New Roman" w:eastAsia="MS Mincho" w:hAnsi="Times New Roman"/>
                <w:sz w:val="20"/>
                <w:szCs w:val="20"/>
              </w:rPr>
              <w:t>refeito</w:t>
            </w:r>
            <w:r w:rsidR="006E6A59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de Porto Alegre, </w:t>
            </w:r>
            <w:r w:rsidR="00D05219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Nelson Marchezan Jr., </w:t>
            </w:r>
            <w:r w:rsidR="006E6A59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por meio do Decreto Municipal nº 20.013, de 15 de junho de 2018, alterou o </w:t>
            </w:r>
            <w:r w:rsidR="00D05219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calendário de reuniões do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CMDUA</w:t>
            </w:r>
            <w:r w:rsidR="00D05219" w:rsidRPr="00597180">
              <w:rPr>
                <w:rFonts w:ascii="Times New Roman" w:eastAsia="MS Mincho" w:hAnsi="Times New Roman"/>
                <w:sz w:val="20"/>
                <w:szCs w:val="20"/>
              </w:rPr>
              <w:t>. As reuniões passar</w:t>
            </w:r>
            <w:r w:rsidR="006E6A59" w:rsidRPr="00597180">
              <w:rPr>
                <w:rFonts w:ascii="Times New Roman" w:eastAsia="MS Mincho" w:hAnsi="Times New Roman"/>
                <w:sz w:val="20"/>
                <w:szCs w:val="20"/>
              </w:rPr>
              <w:t>am</w:t>
            </w:r>
            <w:r w:rsidR="00D05219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a ser quinzenais e à tarde</w:t>
            </w:r>
            <w:r w:rsidR="006E6A59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, o que </w:t>
            </w:r>
            <w:r w:rsidR="00D05219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prejudica sobremaneira a participação dos conselheiros. Fala que foi um decisão deliberada, sem </w:t>
            </w:r>
            <w:r w:rsidR="003A1442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consulta prévia aos membros do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CMDUA</w:t>
            </w:r>
            <w:r w:rsidR="00D05219" w:rsidRPr="00597180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  <w:p w:rsidR="0002501B" w:rsidRPr="00597180" w:rsidRDefault="0002501B" w:rsidP="006E6A5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Informa que o CAU/RS se manifestou formalmente a respeito e aguarda </w:t>
            </w:r>
            <w:r w:rsidR="006E6A59" w:rsidRPr="00597180">
              <w:rPr>
                <w:rFonts w:ascii="Times New Roman" w:eastAsia="MS Mincho" w:hAnsi="Times New Roman"/>
                <w:sz w:val="20"/>
                <w:szCs w:val="20"/>
              </w:rPr>
              <w:t>resposta</w:t>
            </w: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</w:tc>
      </w:tr>
      <w:tr w:rsidR="00D90810" w:rsidRPr="00597180" w:rsidTr="00C514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90810" w:rsidRPr="00597180" w:rsidRDefault="00D90810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951899" w:rsidRPr="00597180" w:rsidTr="00741A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Apresentação da pauta e extra</w:t>
            </w:r>
            <w:r w:rsidR="00C5297B"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pauta</w:t>
            </w:r>
          </w:p>
        </w:tc>
      </w:tr>
      <w:tr w:rsidR="00951899" w:rsidRPr="00597180" w:rsidTr="00741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1D511C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Publicações do CAU/RS</w:t>
            </w:r>
          </w:p>
        </w:tc>
      </w:tr>
      <w:tr w:rsidR="00951899" w:rsidRPr="00597180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99" w:rsidRPr="00597180" w:rsidRDefault="001D511C" w:rsidP="0095189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Marisa Potter</w:t>
            </w:r>
          </w:p>
        </w:tc>
      </w:tr>
      <w:tr w:rsidR="00951899" w:rsidRPr="00597180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0810" w:rsidRPr="00597180" w:rsidRDefault="00D90810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951899" w:rsidRPr="00597180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Ordem do dia</w:t>
            </w:r>
          </w:p>
        </w:tc>
      </w:tr>
      <w:tr w:rsidR="00951899" w:rsidRPr="00597180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Relatos da Assessoria</w:t>
            </w:r>
          </w:p>
        </w:tc>
      </w:tr>
      <w:tr w:rsidR="00951899" w:rsidRPr="00597180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lastRenderedPageBreak/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99" w:rsidRPr="00597180" w:rsidRDefault="00C5297B" w:rsidP="00951899">
            <w:pPr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 xml:space="preserve">Gabinete da Presidência </w:t>
            </w:r>
          </w:p>
        </w:tc>
      </w:tr>
      <w:tr w:rsidR="00951899" w:rsidRPr="00597180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99" w:rsidRPr="00597180" w:rsidRDefault="00C5297B" w:rsidP="00951899">
            <w:pPr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Fausto Loureiro</w:t>
            </w:r>
          </w:p>
        </w:tc>
      </w:tr>
      <w:tr w:rsidR="00951899" w:rsidRPr="00597180" w:rsidTr="00DE18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1A67" w:rsidRPr="00597180" w:rsidRDefault="00741A67" w:rsidP="00741A67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hAnsi="Times New Roman"/>
                <w:b/>
                <w:sz w:val="20"/>
                <w:szCs w:val="20"/>
              </w:rPr>
              <w:t>Participação no Seminário de Política Urbana e Ambiental do CAU/BR</w:t>
            </w:r>
            <w:r w:rsidR="00742ECF" w:rsidRPr="0059718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41A67" w:rsidRPr="00597180" w:rsidRDefault="00741A67" w:rsidP="00741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O Chefe de Gabinete relata sua participação e faz suas considerações sobre o formato e condução do evento.</w:t>
            </w:r>
          </w:p>
          <w:p w:rsidR="00C9413B" w:rsidRPr="00597180" w:rsidRDefault="00C9413B" w:rsidP="00C9413B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hAnsi="Times New Roman"/>
                <w:b/>
                <w:sz w:val="20"/>
                <w:szCs w:val="20"/>
              </w:rPr>
              <w:t>Representação no Conselho de Patrimônio Histórico de Triunfo</w:t>
            </w:r>
            <w:r w:rsidR="00742ECF" w:rsidRPr="0059718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A65E3" w:rsidRPr="00597180" w:rsidRDefault="00C9413B" w:rsidP="00742E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 xml:space="preserve">Informa que não obteve retorno dos conselheiros </w:t>
            </w:r>
            <w:r w:rsidR="00CA65E3" w:rsidRPr="00597180">
              <w:rPr>
                <w:rFonts w:ascii="Times New Roman" w:hAnsi="Times New Roman"/>
                <w:sz w:val="20"/>
                <w:szCs w:val="20"/>
              </w:rPr>
              <w:t xml:space="preserve">e ex-conselheiros </w:t>
            </w:r>
            <w:r w:rsidRPr="00597180">
              <w:rPr>
                <w:rFonts w:ascii="Times New Roman" w:hAnsi="Times New Roman"/>
                <w:sz w:val="20"/>
                <w:szCs w:val="20"/>
              </w:rPr>
              <w:t>quanto ao e-mail sobre manifestaç</w:t>
            </w:r>
            <w:r w:rsidR="00CA65E3" w:rsidRPr="00597180">
              <w:rPr>
                <w:rFonts w:ascii="Times New Roman" w:hAnsi="Times New Roman"/>
                <w:sz w:val="20"/>
                <w:szCs w:val="20"/>
              </w:rPr>
              <w:t>ão de interesse.</w:t>
            </w:r>
            <w:r w:rsidR="00742ECF" w:rsidRPr="00597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65E3" w:rsidRPr="00597180">
              <w:rPr>
                <w:rFonts w:ascii="Times New Roman" w:hAnsi="Times New Roman"/>
                <w:sz w:val="20"/>
                <w:szCs w:val="20"/>
              </w:rPr>
              <w:t xml:space="preserve">O coordenador Vinícius pede que o Chefe de Gabinete entre em contato com os Sr. Luiz Carlos </w:t>
            </w:r>
            <w:proofErr w:type="spellStart"/>
            <w:r w:rsidR="00CA65E3" w:rsidRPr="00597180">
              <w:rPr>
                <w:rFonts w:ascii="Times New Roman" w:hAnsi="Times New Roman"/>
                <w:sz w:val="20"/>
                <w:szCs w:val="20"/>
              </w:rPr>
              <w:t>Bonato</w:t>
            </w:r>
            <w:proofErr w:type="spellEnd"/>
            <w:r w:rsidR="00742ECF" w:rsidRPr="00597180">
              <w:rPr>
                <w:rFonts w:ascii="Times New Roman" w:hAnsi="Times New Roman"/>
                <w:sz w:val="20"/>
                <w:szCs w:val="20"/>
              </w:rPr>
              <w:t>, Secretário Municipal</w:t>
            </w:r>
            <w:r w:rsidR="00747A7B">
              <w:rPr>
                <w:rFonts w:ascii="Times New Roman" w:hAnsi="Times New Roman"/>
                <w:sz w:val="20"/>
                <w:szCs w:val="20"/>
              </w:rPr>
              <w:t xml:space="preserve"> da Prefeitura e Triunfo</w:t>
            </w:r>
            <w:r w:rsidR="00742ECF" w:rsidRPr="005971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A65E3" w:rsidRPr="00597180">
              <w:rPr>
                <w:rFonts w:ascii="Times New Roman" w:hAnsi="Times New Roman"/>
                <w:sz w:val="20"/>
                <w:szCs w:val="20"/>
              </w:rPr>
              <w:t xml:space="preserve">e, ao mesmo tempo, </w:t>
            </w:r>
            <w:r w:rsidR="00742ECF" w:rsidRPr="00597180">
              <w:rPr>
                <w:rFonts w:ascii="Times New Roman" w:hAnsi="Times New Roman"/>
                <w:sz w:val="20"/>
                <w:szCs w:val="20"/>
              </w:rPr>
              <w:t xml:space="preserve">orienta para que </w:t>
            </w:r>
            <w:r w:rsidR="00CA65E3" w:rsidRPr="00597180">
              <w:rPr>
                <w:rFonts w:ascii="Times New Roman" w:hAnsi="Times New Roman"/>
                <w:sz w:val="20"/>
                <w:szCs w:val="20"/>
              </w:rPr>
              <w:t>siga o procedimento de enviar ao CEAU</w:t>
            </w:r>
            <w:r w:rsidR="007035BD" w:rsidRPr="00597180">
              <w:rPr>
                <w:rFonts w:ascii="Times New Roman" w:hAnsi="Times New Roman"/>
                <w:sz w:val="20"/>
                <w:szCs w:val="20"/>
              </w:rPr>
              <w:t>-CAU/RS</w:t>
            </w:r>
            <w:r w:rsidR="00CA65E3" w:rsidRPr="00597180">
              <w:rPr>
                <w:rFonts w:ascii="Times New Roman" w:hAnsi="Times New Roman"/>
                <w:sz w:val="20"/>
                <w:szCs w:val="20"/>
              </w:rPr>
              <w:t xml:space="preserve"> para indicações.</w:t>
            </w:r>
          </w:p>
        </w:tc>
      </w:tr>
      <w:tr w:rsidR="00951899" w:rsidRPr="00597180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741A67" w:rsidP="0095189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Não há.</w:t>
            </w:r>
          </w:p>
        </w:tc>
      </w:tr>
      <w:tr w:rsidR="00951899" w:rsidRPr="00597180" w:rsidTr="00084F4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951899" w:rsidRPr="00597180" w:rsidTr="00084F4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hAnsi="Times New Roman"/>
                <w:b/>
                <w:sz w:val="20"/>
                <w:szCs w:val="20"/>
              </w:rPr>
              <w:t>Representações</w:t>
            </w:r>
          </w:p>
          <w:p w:rsidR="00951899" w:rsidRPr="00597180" w:rsidRDefault="00C5297B" w:rsidP="00C5297B">
            <w:pPr>
              <w:tabs>
                <w:tab w:val="left" w:pos="426"/>
                <w:tab w:val="left" w:pos="1418"/>
                <w:tab w:val="left" w:pos="1560"/>
              </w:tabs>
              <w:spacing w:line="360" w:lineRule="auto"/>
              <w:ind w:firstLine="743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hAnsi="Times New Roman"/>
                <w:b/>
                <w:sz w:val="20"/>
                <w:szCs w:val="20"/>
              </w:rPr>
              <w:t>2.1 Projeto estratégico da Comissão – “Repr</w:t>
            </w:r>
            <w:r w:rsidR="00741A67" w:rsidRPr="00597180">
              <w:rPr>
                <w:rFonts w:ascii="Times New Roman" w:hAnsi="Times New Roman"/>
                <w:b/>
                <w:sz w:val="20"/>
                <w:szCs w:val="20"/>
              </w:rPr>
              <w:t>esentações”</w:t>
            </w:r>
            <w:r w:rsidR="00385A3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51899" w:rsidRPr="00597180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99" w:rsidRPr="00597180" w:rsidRDefault="007035BD" w:rsidP="00951899">
            <w:pPr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951899" w:rsidRPr="00597180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99" w:rsidRPr="00597180" w:rsidRDefault="007035BD" w:rsidP="00951899">
            <w:pPr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951899" w:rsidRPr="00597180" w:rsidTr="00C3394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99" w:rsidRPr="00597180" w:rsidRDefault="007035BD" w:rsidP="00951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Tema não foi tratado na reunião.</w:t>
            </w:r>
          </w:p>
        </w:tc>
      </w:tr>
      <w:tr w:rsidR="00951899" w:rsidRPr="00597180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7035BD" w:rsidP="0095189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Não há.</w:t>
            </w:r>
          </w:p>
        </w:tc>
      </w:tr>
      <w:tr w:rsidR="00951899" w:rsidRPr="00597180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951899" w:rsidRPr="00597180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7035BD" w:rsidP="00951899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hAnsi="Times New Roman"/>
                <w:b/>
                <w:sz w:val="20"/>
                <w:szCs w:val="20"/>
              </w:rPr>
              <w:t>Evento CAU/R</w:t>
            </w:r>
            <w:r w:rsidR="00C5297B" w:rsidRPr="00597180">
              <w:rPr>
                <w:rFonts w:ascii="Times New Roman" w:hAnsi="Times New Roman"/>
                <w:b/>
                <w:sz w:val="20"/>
                <w:szCs w:val="20"/>
              </w:rPr>
              <w:t>S – participação CPUA-CAU/RS</w:t>
            </w:r>
          </w:p>
        </w:tc>
      </w:tr>
      <w:tr w:rsidR="00951899" w:rsidRPr="00597180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99" w:rsidRPr="00597180" w:rsidRDefault="001412AF" w:rsidP="00951899">
            <w:pPr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951899" w:rsidRPr="00597180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99" w:rsidRPr="00597180" w:rsidRDefault="001412AF" w:rsidP="00951899">
            <w:pPr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951899" w:rsidRPr="00597180" w:rsidTr="00127B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99" w:rsidRPr="00597180" w:rsidRDefault="001412AF" w:rsidP="001412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A Comissão revisa a programação e não faz alterações.</w:t>
            </w:r>
          </w:p>
        </w:tc>
      </w:tr>
      <w:tr w:rsidR="00951899" w:rsidRPr="00597180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99" w:rsidRPr="00597180" w:rsidRDefault="001412AF" w:rsidP="0095189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Não há.</w:t>
            </w:r>
          </w:p>
        </w:tc>
      </w:tr>
      <w:tr w:rsidR="00951899" w:rsidRPr="00597180" w:rsidTr="00084F4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951899" w:rsidRPr="00597180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Extrapauta</w:t>
            </w:r>
          </w:p>
        </w:tc>
      </w:tr>
      <w:tr w:rsidR="00951899" w:rsidRPr="00597180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216E" w:rsidRPr="00597180" w:rsidRDefault="000F216E" w:rsidP="000F216E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Publicações do CAU/RS</w:t>
            </w:r>
          </w:p>
        </w:tc>
      </w:tr>
      <w:tr w:rsidR="00951899" w:rsidRPr="00597180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99" w:rsidRPr="00597180" w:rsidRDefault="000F216E" w:rsidP="00951899">
            <w:pPr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951899" w:rsidRPr="00597180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99" w:rsidRPr="00597180" w:rsidRDefault="000F216E" w:rsidP="00951899">
            <w:pPr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Marisa Potter</w:t>
            </w:r>
          </w:p>
        </w:tc>
      </w:tr>
      <w:tr w:rsidR="00951899" w:rsidRPr="00597180" w:rsidTr="00740A02">
        <w:trPr>
          <w:trHeight w:val="77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16E" w:rsidRPr="00597180" w:rsidRDefault="000F216E" w:rsidP="00747A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A conselheira registra que no início do ano a Comissão tratou da produção de materiais de divulgação e orientação do CAU/RS. Retoma o assunto no sentido de dar andamento,</w:t>
            </w:r>
            <w:r w:rsidR="00747A7B">
              <w:rPr>
                <w:rFonts w:ascii="Times New Roman" w:hAnsi="Times New Roman"/>
                <w:sz w:val="20"/>
                <w:szCs w:val="20"/>
              </w:rPr>
              <w:t xml:space="preserve"> propondo, </w:t>
            </w:r>
            <w:r w:rsidRPr="00597180">
              <w:rPr>
                <w:rFonts w:ascii="Times New Roman" w:hAnsi="Times New Roman"/>
                <w:sz w:val="20"/>
                <w:szCs w:val="20"/>
              </w:rPr>
              <w:t>inicialmente</w:t>
            </w:r>
            <w:r w:rsidR="00747A7B">
              <w:rPr>
                <w:rFonts w:ascii="Times New Roman" w:hAnsi="Times New Roman"/>
                <w:sz w:val="20"/>
                <w:szCs w:val="20"/>
              </w:rPr>
              <w:t>,</w:t>
            </w:r>
            <w:r w:rsidRPr="00597180">
              <w:rPr>
                <w:rFonts w:ascii="Times New Roman" w:hAnsi="Times New Roman"/>
                <w:sz w:val="20"/>
                <w:szCs w:val="20"/>
              </w:rPr>
              <w:t xml:space="preserve"> um levantamento dos materiais existentes</w:t>
            </w:r>
            <w:r w:rsidR="00747A7B">
              <w:rPr>
                <w:rFonts w:ascii="Times New Roman" w:hAnsi="Times New Roman"/>
                <w:sz w:val="20"/>
                <w:szCs w:val="20"/>
              </w:rPr>
              <w:t xml:space="preserve"> nos demais CAUs</w:t>
            </w:r>
            <w:r w:rsidRPr="00597180">
              <w:rPr>
                <w:rFonts w:ascii="Times New Roman" w:hAnsi="Times New Roman"/>
                <w:sz w:val="20"/>
                <w:szCs w:val="20"/>
              </w:rPr>
              <w:t>.</w:t>
            </w:r>
            <w:r w:rsidR="00B4174B" w:rsidRPr="00597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80">
              <w:rPr>
                <w:rFonts w:ascii="Times New Roman" w:hAnsi="Times New Roman"/>
                <w:sz w:val="20"/>
                <w:szCs w:val="20"/>
              </w:rPr>
              <w:t>O conselheiro Manoel Tostes fala que esse trabalho já foi iniciado pela Gerência de Comunicação.</w:t>
            </w:r>
            <w:r w:rsidR="00B4174B" w:rsidRPr="00597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80">
              <w:rPr>
                <w:rFonts w:ascii="Times New Roman" w:hAnsi="Times New Roman"/>
                <w:sz w:val="20"/>
                <w:szCs w:val="20"/>
              </w:rPr>
              <w:t xml:space="preserve">O Coordenador fala </w:t>
            </w:r>
            <w:r w:rsidR="00DE7FC2" w:rsidRPr="00597180">
              <w:rPr>
                <w:rFonts w:ascii="Times New Roman" w:hAnsi="Times New Roman"/>
                <w:sz w:val="20"/>
                <w:szCs w:val="20"/>
              </w:rPr>
              <w:t xml:space="preserve">que a Comissão pode estudar a viabilidade de </w:t>
            </w:r>
            <w:r w:rsidRPr="00597180">
              <w:rPr>
                <w:rFonts w:ascii="Times New Roman" w:hAnsi="Times New Roman"/>
                <w:sz w:val="20"/>
                <w:szCs w:val="20"/>
              </w:rPr>
              <w:t>publica</w:t>
            </w:r>
            <w:r w:rsidR="00DE7FC2" w:rsidRPr="00597180">
              <w:rPr>
                <w:rFonts w:ascii="Times New Roman" w:hAnsi="Times New Roman"/>
                <w:sz w:val="20"/>
                <w:szCs w:val="20"/>
              </w:rPr>
              <w:t>r</w:t>
            </w:r>
            <w:r w:rsidRPr="00597180">
              <w:rPr>
                <w:rFonts w:ascii="Times New Roman" w:hAnsi="Times New Roman"/>
                <w:sz w:val="20"/>
                <w:szCs w:val="20"/>
              </w:rPr>
              <w:t xml:space="preserve"> um mapa de representações no Estado.</w:t>
            </w:r>
          </w:p>
        </w:tc>
      </w:tr>
      <w:tr w:rsidR="00951899" w:rsidRPr="00597180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174B" w:rsidRPr="00597180" w:rsidRDefault="00B4174B" w:rsidP="00DE7FC2">
            <w:pPr>
              <w:pStyle w:val="PargrafodaLista"/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Fica definido que a conselheira Marisa</w:t>
            </w:r>
            <w:r w:rsidR="00DE7FC2" w:rsidRPr="00597180">
              <w:rPr>
                <w:rFonts w:ascii="Times New Roman" w:eastAsia="MS Mincho" w:hAnsi="Times New Roman"/>
                <w:sz w:val="20"/>
                <w:szCs w:val="20"/>
              </w:rPr>
              <w:t xml:space="preserve"> fará um levantamento das publicações de Política Urbana e Ambiental em outros CAUs e apresentará oportunamente.</w:t>
            </w:r>
          </w:p>
        </w:tc>
      </w:tr>
      <w:tr w:rsidR="00951899" w:rsidRPr="00597180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951899" w:rsidRPr="00597180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Definição da pauta da próxima reunião</w:t>
            </w:r>
          </w:p>
        </w:tc>
      </w:tr>
      <w:tr w:rsidR="00951899" w:rsidRPr="00597180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1412AF" w:rsidP="001412A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Não foram definidos temas para a pauta para a próxima reunião.</w:t>
            </w:r>
          </w:p>
        </w:tc>
      </w:tr>
      <w:tr w:rsidR="00951899" w:rsidRPr="00597180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99" w:rsidRPr="00597180" w:rsidRDefault="001412AF" w:rsidP="0095189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  <w:tr w:rsidR="00951899" w:rsidRPr="00597180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99" w:rsidRPr="00597180" w:rsidRDefault="00951899" w:rsidP="0095189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99" w:rsidRPr="00597180" w:rsidRDefault="001412AF" w:rsidP="00951899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97180"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</w:tbl>
    <w:p w:rsidR="00AF1451" w:rsidRPr="00597180" w:rsidRDefault="00AF1451" w:rsidP="00AF1451">
      <w:pPr>
        <w:rPr>
          <w:rFonts w:ascii="Times New Roman" w:eastAsia="MS Mincho" w:hAnsi="Times New Roman"/>
          <w:smallCaps/>
          <w:sz w:val="20"/>
          <w:szCs w:val="20"/>
        </w:rPr>
      </w:pP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597180" w:rsidTr="008C76FC">
        <w:trPr>
          <w:trHeight w:val="990"/>
        </w:trPr>
        <w:tc>
          <w:tcPr>
            <w:tcW w:w="4538" w:type="dxa"/>
            <w:shd w:val="clear" w:color="auto" w:fill="auto"/>
          </w:tcPr>
          <w:p w:rsidR="00877DE5" w:rsidRDefault="00877DE5" w:rsidP="00C97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DE5" w:rsidRPr="00597180" w:rsidRDefault="00877DE5" w:rsidP="00597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hAnsi="Times New Roman"/>
                <w:b/>
                <w:sz w:val="20"/>
                <w:szCs w:val="20"/>
              </w:rPr>
              <w:t>VINICIUS VIEIRA DE SOUZA</w:t>
            </w:r>
          </w:p>
          <w:p w:rsidR="00877DE5" w:rsidRPr="00597180" w:rsidRDefault="00877DE5" w:rsidP="00C97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539" w:type="dxa"/>
            <w:shd w:val="clear" w:color="auto" w:fill="auto"/>
          </w:tcPr>
          <w:p w:rsidR="00877DE5" w:rsidRPr="00597180" w:rsidRDefault="00877DE5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0A02" w:rsidRPr="00597180" w:rsidRDefault="00740A02" w:rsidP="00C97854">
            <w:pPr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MANOEL JOAQUIM TOSTES </w:t>
            </w:r>
          </w:p>
          <w:p w:rsidR="00877DE5" w:rsidRPr="00597180" w:rsidRDefault="00740A02" w:rsidP="00C97854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</w:p>
          <w:p w:rsidR="00877DE5" w:rsidRPr="00597180" w:rsidRDefault="00877DE5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7DE5" w:rsidRPr="00597180" w:rsidRDefault="00877DE5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DE5" w:rsidRPr="00597180" w:rsidTr="008C76FC">
        <w:trPr>
          <w:trHeight w:val="403"/>
        </w:trPr>
        <w:tc>
          <w:tcPr>
            <w:tcW w:w="4538" w:type="dxa"/>
            <w:shd w:val="clear" w:color="auto" w:fill="auto"/>
          </w:tcPr>
          <w:p w:rsidR="00877DE5" w:rsidRPr="00597180" w:rsidRDefault="00877DE5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hAnsi="Times New Roman"/>
                <w:b/>
                <w:sz w:val="20"/>
                <w:szCs w:val="20"/>
              </w:rPr>
              <w:t>MARISA POTTER</w:t>
            </w:r>
          </w:p>
          <w:p w:rsidR="00877DE5" w:rsidRPr="00597180" w:rsidRDefault="00877DE5" w:rsidP="0059718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pacing w:val="4"/>
                <w:sz w:val="20"/>
                <w:szCs w:val="20"/>
              </w:rPr>
              <w:t>Membro Suplente</w:t>
            </w:r>
            <w:r w:rsidRPr="00597180"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4539" w:type="dxa"/>
            <w:shd w:val="clear" w:color="auto" w:fill="auto"/>
          </w:tcPr>
          <w:p w:rsidR="00740A02" w:rsidRPr="00597180" w:rsidRDefault="00740A02" w:rsidP="00740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hAnsi="Times New Roman"/>
                <w:b/>
                <w:sz w:val="20"/>
                <w:szCs w:val="20"/>
              </w:rPr>
              <w:t>FAUSTO LOUREIRO</w:t>
            </w:r>
          </w:p>
          <w:p w:rsidR="00877DE5" w:rsidRPr="00597180" w:rsidRDefault="00740A02" w:rsidP="00740A02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Assessoria</w:t>
            </w:r>
          </w:p>
        </w:tc>
      </w:tr>
      <w:tr w:rsidR="00877DE5" w:rsidRPr="00597180" w:rsidTr="008C76FC">
        <w:trPr>
          <w:trHeight w:val="990"/>
        </w:trPr>
        <w:tc>
          <w:tcPr>
            <w:tcW w:w="4538" w:type="dxa"/>
            <w:shd w:val="clear" w:color="auto" w:fill="auto"/>
          </w:tcPr>
          <w:p w:rsidR="00877DE5" w:rsidRDefault="00877DE5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7180" w:rsidRDefault="00597180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0A02" w:rsidRPr="00597180" w:rsidRDefault="00740A02" w:rsidP="00740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180">
              <w:rPr>
                <w:rFonts w:ascii="Times New Roman" w:hAnsi="Times New Roman"/>
                <w:b/>
                <w:sz w:val="20"/>
                <w:szCs w:val="20"/>
              </w:rPr>
              <w:t>CARLA LAGO</w:t>
            </w:r>
          </w:p>
          <w:p w:rsidR="00877DE5" w:rsidRPr="00597180" w:rsidRDefault="00740A02" w:rsidP="008C7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80">
              <w:rPr>
                <w:rFonts w:ascii="Times New Roman" w:hAnsi="Times New Roman"/>
                <w:sz w:val="20"/>
                <w:szCs w:val="20"/>
              </w:rPr>
              <w:t>Secretaria</w:t>
            </w:r>
          </w:p>
        </w:tc>
        <w:tc>
          <w:tcPr>
            <w:tcW w:w="4539" w:type="dxa"/>
            <w:shd w:val="clear" w:color="auto" w:fill="auto"/>
          </w:tcPr>
          <w:p w:rsidR="00877DE5" w:rsidRPr="00597180" w:rsidRDefault="00877DE5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7DE5" w:rsidRPr="00597180" w:rsidRDefault="00877DE5" w:rsidP="00740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1451" w:rsidRPr="00597180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0"/>
          <w:szCs w:val="20"/>
        </w:rPr>
      </w:pPr>
    </w:p>
    <w:sectPr w:rsidR="00AF1451" w:rsidRPr="00597180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84EF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84EF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1771085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7C5076D"/>
    <w:multiLevelType w:val="multilevel"/>
    <w:tmpl w:val="18C0D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2AE13268"/>
    <w:multiLevelType w:val="multilevel"/>
    <w:tmpl w:val="91722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>
    <w:nsid w:val="2E3C6205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4170326D"/>
    <w:multiLevelType w:val="hybridMultilevel"/>
    <w:tmpl w:val="8A00B6DA"/>
    <w:lvl w:ilvl="0" w:tplc="2FC607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>
    <w:nsid w:val="4A846161"/>
    <w:multiLevelType w:val="multilevel"/>
    <w:tmpl w:val="00029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mbria" w:hint="default"/>
      </w:rPr>
    </w:lvl>
  </w:abstractNum>
  <w:abstractNum w:abstractNumId="21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>
    <w:nsid w:val="58697CB5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>
    <w:nsid w:val="5CDF108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>
    <w:nsid w:val="7FEE269A"/>
    <w:multiLevelType w:val="multilevel"/>
    <w:tmpl w:val="4A4CA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6"/>
  </w:num>
  <w:num w:numId="5">
    <w:abstractNumId w:val="7"/>
  </w:num>
  <w:num w:numId="6">
    <w:abstractNumId w:val="25"/>
  </w:num>
  <w:num w:numId="7">
    <w:abstractNumId w:val="14"/>
  </w:num>
  <w:num w:numId="8">
    <w:abstractNumId w:val="24"/>
  </w:num>
  <w:num w:numId="9">
    <w:abstractNumId w:val="11"/>
  </w:num>
  <w:num w:numId="10">
    <w:abstractNumId w:val="18"/>
  </w:num>
  <w:num w:numId="11">
    <w:abstractNumId w:val="17"/>
  </w:num>
  <w:num w:numId="12">
    <w:abstractNumId w:val="13"/>
  </w:num>
  <w:num w:numId="13">
    <w:abstractNumId w:val="2"/>
  </w:num>
  <w:num w:numId="14">
    <w:abstractNumId w:val="12"/>
  </w:num>
  <w:num w:numId="15">
    <w:abstractNumId w:val="5"/>
  </w:num>
  <w:num w:numId="16">
    <w:abstractNumId w:val="19"/>
  </w:num>
  <w:num w:numId="17">
    <w:abstractNumId w:val="1"/>
  </w:num>
  <w:num w:numId="18">
    <w:abstractNumId w:val="8"/>
  </w:num>
  <w:num w:numId="19">
    <w:abstractNumId w:val="10"/>
  </w:num>
  <w:num w:numId="20">
    <w:abstractNumId w:val="20"/>
  </w:num>
  <w:num w:numId="21">
    <w:abstractNumId w:val="3"/>
  </w:num>
  <w:num w:numId="22">
    <w:abstractNumId w:val="26"/>
  </w:num>
  <w:num w:numId="23">
    <w:abstractNumId w:val="23"/>
  </w:num>
  <w:num w:numId="24">
    <w:abstractNumId w:val="22"/>
  </w:num>
  <w:num w:numId="25">
    <w:abstractNumId w:val="9"/>
  </w:num>
  <w:num w:numId="26">
    <w:abstractNumId w:val="4"/>
  </w:num>
  <w:num w:numId="2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2032B"/>
    <w:rsid w:val="00020C1F"/>
    <w:rsid w:val="0002346E"/>
    <w:rsid w:val="0002501B"/>
    <w:rsid w:val="00032998"/>
    <w:rsid w:val="000340EE"/>
    <w:rsid w:val="000370B7"/>
    <w:rsid w:val="00040A86"/>
    <w:rsid w:val="000425B3"/>
    <w:rsid w:val="00044ADE"/>
    <w:rsid w:val="0004633D"/>
    <w:rsid w:val="00051190"/>
    <w:rsid w:val="000527E4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74D83"/>
    <w:rsid w:val="000806A7"/>
    <w:rsid w:val="00082AB6"/>
    <w:rsid w:val="00087898"/>
    <w:rsid w:val="00092432"/>
    <w:rsid w:val="00094D18"/>
    <w:rsid w:val="000967D9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F0E5F"/>
    <w:rsid w:val="000F216E"/>
    <w:rsid w:val="000F23BA"/>
    <w:rsid w:val="000F339D"/>
    <w:rsid w:val="000F4492"/>
    <w:rsid w:val="000F7EB7"/>
    <w:rsid w:val="0010374D"/>
    <w:rsid w:val="0010440A"/>
    <w:rsid w:val="001062F9"/>
    <w:rsid w:val="0010650D"/>
    <w:rsid w:val="00107B9E"/>
    <w:rsid w:val="00110EE7"/>
    <w:rsid w:val="001115A6"/>
    <w:rsid w:val="00115189"/>
    <w:rsid w:val="001151EA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282"/>
    <w:rsid w:val="00133AD2"/>
    <w:rsid w:val="00135226"/>
    <w:rsid w:val="00140572"/>
    <w:rsid w:val="0014109D"/>
    <w:rsid w:val="001412AF"/>
    <w:rsid w:val="001419FC"/>
    <w:rsid w:val="00143609"/>
    <w:rsid w:val="00143B6C"/>
    <w:rsid w:val="00144A88"/>
    <w:rsid w:val="00144D6B"/>
    <w:rsid w:val="00166FFB"/>
    <w:rsid w:val="00170CA0"/>
    <w:rsid w:val="00170D77"/>
    <w:rsid w:val="00174A5A"/>
    <w:rsid w:val="00174B28"/>
    <w:rsid w:val="00176060"/>
    <w:rsid w:val="001778C5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A0FF9"/>
    <w:rsid w:val="001A2021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92C"/>
    <w:rsid w:val="001D1E87"/>
    <w:rsid w:val="001D511C"/>
    <w:rsid w:val="001D6526"/>
    <w:rsid w:val="001D6827"/>
    <w:rsid w:val="001D7DD7"/>
    <w:rsid w:val="001E13E0"/>
    <w:rsid w:val="001E2392"/>
    <w:rsid w:val="001E5620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1001D"/>
    <w:rsid w:val="0021294A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49D"/>
    <w:rsid w:val="002446BB"/>
    <w:rsid w:val="0025277E"/>
    <w:rsid w:val="00254968"/>
    <w:rsid w:val="002571C2"/>
    <w:rsid w:val="0026149F"/>
    <w:rsid w:val="00262C95"/>
    <w:rsid w:val="00265870"/>
    <w:rsid w:val="002672F7"/>
    <w:rsid w:val="00270917"/>
    <w:rsid w:val="00276852"/>
    <w:rsid w:val="00277488"/>
    <w:rsid w:val="00280495"/>
    <w:rsid w:val="00280F33"/>
    <w:rsid w:val="002842CB"/>
    <w:rsid w:val="00285A83"/>
    <w:rsid w:val="0028772A"/>
    <w:rsid w:val="00291146"/>
    <w:rsid w:val="00291AC7"/>
    <w:rsid w:val="002939D0"/>
    <w:rsid w:val="00295FD5"/>
    <w:rsid w:val="002973A4"/>
    <w:rsid w:val="002974CF"/>
    <w:rsid w:val="002A3093"/>
    <w:rsid w:val="002A7C5E"/>
    <w:rsid w:val="002B140A"/>
    <w:rsid w:val="002B39A8"/>
    <w:rsid w:val="002B5CB8"/>
    <w:rsid w:val="002B77C0"/>
    <w:rsid w:val="002C0429"/>
    <w:rsid w:val="002C26B0"/>
    <w:rsid w:val="002C2E09"/>
    <w:rsid w:val="002C3459"/>
    <w:rsid w:val="002D4361"/>
    <w:rsid w:val="002D54CA"/>
    <w:rsid w:val="002D72D5"/>
    <w:rsid w:val="002E1AF2"/>
    <w:rsid w:val="002E293E"/>
    <w:rsid w:val="002E3718"/>
    <w:rsid w:val="002F0FA8"/>
    <w:rsid w:val="002F231F"/>
    <w:rsid w:val="002F2AD1"/>
    <w:rsid w:val="002F6B55"/>
    <w:rsid w:val="0030337A"/>
    <w:rsid w:val="00304938"/>
    <w:rsid w:val="00305DCB"/>
    <w:rsid w:val="00306127"/>
    <w:rsid w:val="00310A85"/>
    <w:rsid w:val="00311134"/>
    <w:rsid w:val="00316FB6"/>
    <w:rsid w:val="00320980"/>
    <w:rsid w:val="00321A93"/>
    <w:rsid w:val="003278C3"/>
    <w:rsid w:val="00335F52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5ED3"/>
    <w:rsid w:val="00365FF0"/>
    <w:rsid w:val="00367DAC"/>
    <w:rsid w:val="00370C74"/>
    <w:rsid w:val="00372D0D"/>
    <w:rsid w:val="00373940"/>
    <w:rsid w:val="0037489A"/>
    <w:rsid w:val="00377330"/>
    <w:rsid w:val="00383F38"/>
    <w:rsid w:val="00385A3A"/>
    <w:rsid w:val="003944CE"/>
    <w:rsid w:val="003945A8"/>
    <w:rsid w:val="00394836"/>
    <w:rsid w:val="00397661"/>
    <w:rsid w:val="003A1442"/>
    <w:rsid w:val="003A2737"/>
    <w:rsid w:val="003A55CC"/>
    <w:rsid w:val="003A699B"/>
    <w:rsid w:val="003B367A"/>
    <w:rsid w:val="003B3A68"/>
    <w:rsid w:val="003B3C7E"/>
    <w:rsid w:val="003B4E9A"/>
    <w:rsid w:val="003B6D0B"/>
    <w:rsid w:val="003B7F5D"/>
    <w:rsid w:val="003C148B"/>
    <w:rsid w:val="003C29E9"/>
    <w:rsid w:val="003C3A23"/>
    <w:rsid w:val="003C3C3A"/>
    <w:rsid w:val="003C484E"/>
    <w:rsid w:val="003C5B04"/>
    <w:rsid w:val="003D00CC"/>
    <w:rsid w:val="003D1258"/>
    <w:rsid w:val="003D3F2C"/>
    <w:rsid w:val="003D5E95"/>
    <w:rsid w:val="003D7E3B"/>
    <w:rsid w:val="003E16AF"/>
    <w:rsid w:val="003E21EB"/>
    <w:rsid w:val="003E3ADB"/>
    <w:rsid w:val="003E3FCC"/>
    <w:rsid w:val="003E5EA1"/>
    <w:rsid w:val="003E65A3"/>
    <w:rsid w:val="003E706D"/>
    <w:rsid w:val="003F1946"/>
    <w:rsid w:val="003F416F"/>
    <w:rsid w:val="003F5088"/>
    <w:rsid w:val="003F54B2"/>
    <w:rsid w:val="003F62B7"/>
    <w:rsid w:val="0040240B"/>
    <w:rsid w:val="004100BA"/>
    <w:rsid w:val="00410566"/>
    <w:rsid w:val="004123FC"/>
    <w:rsid w:val="004142DC"/>
    <w:rsid w:val="00414BDA"/>
    <w:rsid w:val="00416E4E"/>
    <w:rsid w:val="00417C69"/>
    <w:rsid w:val="00423CF0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7C6C"/>
    <w:rsid w:val="00453128"/>
    <w:rsid w:val="0045376F"/>
    <w:rsid w:val="00455BEC"/>
    <w:rsid w:val="00462646"/>
    <w:rsid w:val="004630FD"/>
    <w:rsid w:val="0046754E"/>
    <w:rsid w:val="00471056"/>
    <w:rsid w:val="00472AB6"/>
    <w:rsid w:val="004813F2"/>
    <w:rsid w:val="00483414"/>
    <w:rsid w:val="00484E03"/>
    <w:rsid w:val="00484EF7"/>
    <w:rsid w:val="00486418"/>
    <w:rsid w:val="00487BA0"/>
    <w:rsid w:val="0049213A"/>
    <w:rsid w:val="0049682F"/>
    <w:rsid w:val="004A00B5"/>
    <w:rsid w:val="004A51AA"/>
    <w:rsid w:val="004A6CE3"/>
    <w:rsid w:val="004A6F85"/>
    <w:rsid w:val="004B3023"/>
    <w:rsid w:val="004B3B8A"/>
    <w:rsid w:val="004B5A5C"/>
    <w:rsid w:val="004C13CC"/>
    <w:rsid w:val="004C3048"/>
    <w:rsid w:val="004C5183"/>
    <w:rsid w:val="004C75E3"/>
    <w:rsid w:val="004C7FB8"/>
    <w:rsid w:val="004D20A0"/>
    <w:rsid w:val="004D4649"/>
    <w:rsid w:val="004D75DA"/>
    <w:rsid w:val="004E062B"/>
    <w:rsid w:val="004E404F"/>
    <w:rsid w:val="004E4573"/>
    <w:rsid w:val="004E4970"/>
    <w:rsid w:val="004E5DA3"/>
    <w:rsid w:val="004E78A5"/>
    <w:rsid w:val="004F15C8"/>
    <w:rsid w:val="00501BDA"/>
    <w:rsid w:val="00502837"/>
    <w:rsid w:val="0051165E"/>
    <w:rsid w:val="00514998"/>
    <w:rsid w:val="00514F50"/>
    <w:rsid w:val="00516275"/>
    <w:rsid w:val="00530195"/>
    <w:rsid w:val="0053240A"/>
    <w:rsid w:val="00534B61"/>
    <w:rsid w:val="00535E3A"/>
    <w:rsid w:val="0053632E"/>
    <w:rsid w:val="00537243"/>
    <w:rsid w:val="00545177"/>
    <w:rsid w:val="005461A2"/>
    <w:rsid w:val="0054713A"/>
    <w:rsid w:val="00547B8C"/>
    <w:rsid w:val="00550B20"/>
    <w:rsid w:val="00551153"/>
    <w:rsid w:val="00551582"/>
    <w:rsid w:val="00560A68"/>
    <w:rsid w:val="00560F8B"/>
    <w:rsid w:val="005615DC"/>
    <w:rsid w:val="00562377"/>
    <w:rsid w:val="00564054"/>
    <w:rsid w:val="00565889"/>
    <w:rsid w:val="00565ABC"/>
    <w:rsid w:val="00566449"/>
    <w:rsid w:val="00576212"/>
    <w:rsid w:val="0058023B"/>
    <w:rsid w:val="005870AD"/>
    <w:rsid w:val="00590A24"/>
    <w:rsid w:val="00594D3F"/>
    <w:rsid w:val="005966F6"/>
    <w:rsid w:val="00597180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658C"/>
    <w:rsid w:val="005C1863"/>
    <w:rsid w:val="005C4C6C"/>
    <w:rsid w:val="005C67F5"/>
    <w:rsid w:val="005D2FBE"/>
    <w:rsid w:val="005D3D88"/>
    <w:rsid w:val="005D7E85"/>
    <w:rsid w:val="005E059E"/>
    <w:rsid w:val="005E2D9F"/>
    <w:rsid w:val="005F1956"/>
    <w:rsid w:val="005F394A"/>
    <w:rsid w:val="005F47CB"/>
    <w:rsid w:val="005F6D57"/>
    <w:rsid w:val="00600259"/>
    <w:rsid w:val="00601740"/>
    <w:rsid w:val="00601795"/>
    <w:rsid w:val="00601FB6"/>
    <w:rsid w:val="0060634C"/>
    <w:rsid w:val="006108E9"/>
    <w:rsid w:val="006130EF"/>
    <w:rsid w:val="00614679"/>
    <w:rsid w:val="006227B2"/>
    <w:rsid w:val="006326C4"/>
    <w:rsid w:val="00633BEB"/>
    <w:rsid w:val="006340C8"/>
    <w:rsid w:val="00637577"/>
    <w:rsid w:val="00641B23"/>
    <w:rsid w:val="00642D8C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4EE2"/>
    <w:rsid w:val="006B4EF7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2981"/>
    <w:rsid w:val="006D3503"/>
    <w:rsid w:val="006D5456"/>
    <w:rsid w:val="006E6A59"/>
    <w:rsid w:val="006F4E9B"/>
    <w:rsid w:val="006F5AFB"/>
    <w:rsid w:val="006F6327"/>
    <w:rsid w:val="006F7C01"/>
    <w:rsid w:val="007035BD"/>
    <w:rsid w:val="007045DC"/>
    <w:rsid w:val="007051F9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416A"/>
    <w:rsid w:val="00724DB8"/>
    <w:rsid w:val="0073081F"/>
    <w:rsid w:val="00731BBD"/>
    <w:rsid w:val="00734105"/>
    <w:rsid w:val="00734B67"/>
    <w:rsid w:val="007375FB"/>
    <w:rsid w:val="00740A02"/>
    <w:rsid w:val="00740E14"/>
    <w:rsid w:val="00741877"/>
    <w:rsid w:val="00741A67"/>
    <w:rsid w:val="00741FC3"/>
    <w:rsid w:val="00742ECF"/>
    <w:rsid w:val="00744B42"/>
    <w:rsid w:val="0074697D"/>
    <w:rsid w:val="00747A7B"/>
    <w:rsid w:val="0075194D"/>
    <w:rsid w:val="00751A4F"/>
    <w:rsid w:val="00755F1C"/>
    <w:rsid w:val="0076173D"/>
    <w:rsid w:val="00761894"/>
    <w:rsid w:val="0076286B"/>
    <w:rsid w:val="00762CA1"/>
    <w:rsid w:val="00762E67"/>
    <w:rsid w:val="007666FC"/>
    <w:rsid w:val="0077450C"/>
    <w:rsid w:val="00776B7B"/>
    <w:rsid w:val="0078067B"/>
    <w:rsid w:val="007827A3"/>
    <w:rsid w:val="00783F8E"/>
    <w:rsid w:val="00785A7E"/>
    <w:rsid w:val="0078704A"/>
    <w:rsid w:val="00787C43"/>
    <w:rsid w:val="00791D30"/>
    <w:rsid w:val="00792287"/>
    <w:rsid w:val="00793148"/>
    <w:rsid w:val="00797986"/>
    <w:rsid w:val="00797BD6"/>
    <w:rsid w:val="00797FFB"/>
    <w:rsid w:val="007A082A"/>
    <w:rsid w:val="007A0A78"/>
    <w:rsid w:val="007A3A4F"/>
    <w:rsid w:val="007A4017"/>
    <w:rsid w:val="007B38EC"/>
    <w:rsid w:val="007B5D3C"/>
    <w:rsid w:val="007B7B0D"/>
    <w:rsid w:val="007B7BB9"/>
    <w:rsid w:val="007C0FB9"/>
    <w:rsid w:val="007C1864"/>
    <w:rsid w:val="007C3AB4"/>
    <w:rsid w:val="007C50BE"/>
    <w:rsid w:val="007C5C5E"/>
    <w:rsid w:val="007D0126"/>
    <w:rsid w:val="007D1AEE"/>
    <w:rsid w:val="007D4886"/>
    <w:rsid w:val="007E0EAF"/>
    <w:rsid w:val="007E1E4B"/>
    <w:rsid w:val="007E4198"/>
    <w:rsid w:val="007F01F2"/>
    <w:rsid w:val="007F2DC8"/>
    <w:rsid w:val="007F30AB"/>
    <w:rsid w:val="007F38D0"/>
    <w:rsid w:val="007F5323"/>
    <w:rsid w:val="008003FD"/>
    <w:rsid w:val="00800BC4"/>
    <w:rsid w:val="00801906"/>
    <w:rsid w:val="00801AA5"/>
    <w:rsid w:val="00805FC1"/>
    <w:rsid w:val="008074D7"/>
    <w:rsid w:val="008106C7"/>
    <w:rsid w:val="0081283D"/>
    <w:rsid w:val="008136A2"/>
    <w:rsid w:val="0081773D"/>
    <w:rsid w:val="00820343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4126"/>
    <w:rsid w:val="008643FB"/>
    <w:rsid w:val="00865646"/>
    <w:rsid w:val="0086709B"/>
    <w:rsid w:val="00872A3F"/>
    <w:rsid w:val="008736AD"/>
    <w:rsid w:val="00874A65"/>
    <w:rsid w:val="0087780C"/>
    <w:rsid w:val="00877DE5"/>
    <w:rsid w:val="00882BAC"/>
    <w:rsid w:val="00882FAB"/>
    <w:rsid w:val="00885935"/>
    <w:rsid w:val="00890C7F"/>
    <w:rsid w:val="00892EE1"/>
    <w:rsid w:val="00894628"/>
    <w:rsid w:val="00895092"/>
    <w:rsid w:val="00895A7A"/>
    <w:rsid w:val="008A179D"/>
    <w:rsid w:val="008A1BD8"/>
    <w:rsid w:val="008A2EE4"/>
    <w:rsid w:val="008A300D"/>
    <w:rsid w:val="008A3823"/>
    <w:rsid w:val="008A4122"/>
    <w:rsid w:val="008A62DB"/>
    <w:rsid w:val="008A7411"/>
    <w:rsid w:val="008B090D"/>
    <w:rsid w:val="008B0EAB"/>
    <w:rsid w:val="008B2BC8"/>
    <w:rsid w:val="008B5A98"/>
    <w:rsid w:val="008C243E"/>
    <w:rsid w:val="008C2638"/>
    <w:rsid w:val="008C30FF"/>
    <w:rsid w:val="008C3CDC"/>
    <w:rsid w:val="008C5BAF"/>
    <w:rsid w:val="008C62B3"/>
    <w:rsid w:val="008C76FC"/>
    <w:rsid w:val="008D230E"/>
    <w:rsid w:val="008D3D67"/>
    <w:rsid w:val="008D4752"/>
    <w:rsid w:val="008E0B5B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FC1"/>
    <w:rsid w:val="009445F6"/>
    <w:rsid w:val="00946520"/>
    <w:rsid w:val="00947648"/>
    <w:rsid w:val="0094772A"/>
    <w:rsid w:val="009509C2"/>
    <w:rsid w:val="00951899"/>
    <w:rsid w:val="00954873"/>
    <w:rsid w:val="00955200"/>
    <w:rsid w:val="009643CB"/>
    <w:rsid w:val="00967F20"/>
    <w:rsid w:val="0097018B"/>
    <w:rsid w:val="00974359"/>
    <w:rsid w:val="009756A5"/>
    <w:rsid w:val="00977731"/>
    <w:rsid w:val="00982F6B"/>
    <w:rsid w:val="00986292"/>
    <w:rsid w:val="009868D3"/>
    <w:rsid w:val="00987DEC"/>
    <w:rsid w:val="00991064"/>
    <w:rsid w:val="00991D30"/>
    <w:rsid w:val="00996872"/>
    <w:rsid w:val="0099723F"/>
    <w:rsid w:val="009A4E37"/>
    <w:rsid w:val="009B181F"/>
    <w:rsid w:val="009B39FA"/>
    <w:rsid w:val="009B40C9"/>
    <w:rsid w:val="009B516E"/>
    <w:rsid w:val="009B5DB8"/>
    <w:rsid w:val="009B68A3"/>
    <w:rsid w:val="009C0714"/>
    <w:rsid w:val="009C10AC"/>
    <w:rsid w:val="009C43BF"/>
    <w:rsid w:val="009C469F"/>
    <w:rsid w:val="009C581F"/>
    <w:rsid w:val="009D0886"/>
    <w:rsid w:val="009D3D4B"/>
    <w:rsid w:val="009D6854"/>
    <w:rsid w:val="009D7A14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460F"/>
    <w:rsid w:val="00A27266"/>
    <w:rsid w:val="00A32158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17EA"/>
    <w:rsid w:val="00A83107"/>
    <w:rsid w:val="00A8368D"/>
    <w:rsid w:val="00AA0B6B"/>
    <w:rsid w:val="00AA135E"/>
    <w:rsid w:val="00AA14AA"/>
    <w:rsid w:val="00AA53CF"/>
    <w:rsid w:val="00AA740E"/>
    <w:rsid w:val="00AB396B"/>
    <w:rsid w:val="00AC136B"/>
    <w:rsid w:val="00AC2D14"/>
    <w:rsid w:val="00AC436B"/>
    <w:rsid w:val="00AC531A"/>
    <w:rsid w:val="00AE1105"/>
    <w:rsid w:val="00AE2654"/>
    <w:rsid w:val="00AE77F6"/>
    <w:rsid w:val="00AF1451"/>
    <w:rsid w:val="00AF368E"/>
    <w:rsid w:val="00AF44D1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5A0"/>
    <w:rsid w:val="00B2103C"/>
    <w:rsid w:val="00B213F4"/>
    <w:rsid w:val="00B23E93"/>
    <w:rsid w:val="00B274BB"/>
    <w:rsid w:val="00B277F0"/>
    <w:rsid w:val="00B309B7"/>
    <w:rsid w:val="00B3272B"/>
    <w:rsid w:val="00B344E0"/>
    <w:rsid w:val="00B37B9F"/>
    <w:rsid w:val="00B4174B"/>
    <w:rsid w:val="00B42B61"/>
    <w:rsid w:val="00B42FDB"/>
    <w:rsid w:val="00B44EA0"/>
    <w:rsid w:val="00B54B6E"/>
    <w:rsid w:val="00B558B4"/>
    <w:rsid w:val="00B57946"/>
    <w:rsid w:val="00B6066A"/>
    <w:rsid w:val="00B61AF5"/>
    <w:rsid w:val="00B63C2E"/>
    <w:rsid w:val="00B6603A"/>
    <w:rsid w:val="00B6624C"/>
    <w:rsid w:val="00B71DFD"/>
    <w:rsid w:val="00B73A02"/>
    <w:rsid w:val="00B8018D"/>
    <w:rsid w:val="00B81197"/>
    <w:rsid w:val="00B83573"/>
    <w:rsid w:val="00B844E2"/>
    <w:rsid w:val="00B85D99"/>
    <w:rsid w:val="00B9195A"/>
    <w:rsid w:val="00B945DA"/>
    <w:rsid w:val="00B948A4"/>
    <w:rsid w:val="00B95195"/>
    <w:rsid w:val="00B97D21"/>
    <w:rsid w:val="00BA4687"/>
    <w:rsid w:val="00BA5B62"/>
    <w:rsid w:val="00BA6AE8"/>
    <w:rsid w:val="00BA6FF1"/>
    <w:rsid w:val="00BB0505"/>
    <w:rsid w:val="00BB3762"/>
    <w:rsid w:val="00BB5211"/>
    <w:rsid w:val="00BB5E13"/>
    <w:rsid w:val="00BC068E"/>
    <w:rsid w:val="00BC23E8"/>
    <w:rsid w:val="00BC2C59"/>
    <w:rsid w:val="00BC73B6"/>
    <w:rsid w:val="00BC7B0C"/>
    <w:rsid w:val="00BE6533"/>
    <w:rsid w:val="00BF2F0F"/>
    <w:rsid w:val="00BF6726"/>
    <w:rsid w:val="00C006ED"/>
    <w:rsid w:val="00C038EA"/>
    <w:rsid w:val="00C03BCA"/>
    <w:rsid w:val="00C0462E"/>
    <w:rsid w:val="00C06720"/>
    <w:rsid w:val="00C114B2"/>
    <w:rsid w:val="00C11818"/>
    <w:rsid w:val="00C11BBB"/>
    <w:rsid w:val="00C12205"/>
    <w:rsid w:val="00C1489A"/>
    <w:rsid w:val="00C151F7"/>
    <w:rsid w:val="00C15B9D"/>
    <w:rsid w:val="00C212FA"/>
    <w:rsid w:val="00C301CA"/>
    <w:rsid w:val="00C30DA3"/>
    <w:rsid w:val="00C345C6"/>
    <w:rsid w:val="00C3665F"/>
    <w:rsid w:val="00C37B13"/>
    <w:rsid w:val="00C42605"/>
    <w:rsid w:val="00C4438A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2981"/>
    <w:rsid w:val="00C62AE5"/>
    <w:rsid w:val="00C646F3"/>
    <w:rsid w:val="00C66645"/>
    <w:rsid w:val="00C70478"/>
    <w:rsid w:val="00C72981"/>
    <w:rsid w:val="00C72C38"/>
    <w:rsid w:val="00C814AA"/>
    <w:rsid w:val="00C8181C"/>
    <w:rsid w:val="00C82170"/>
    <w:rsid w:val="00C86244"/>
    <w:rsid w:val="00C875F2"/>
    <w:rsid w:val="00C91042"/>
    <w:rsid w:val="00C939FE"/>
    <w:rsid w:val="00C9413B"/>
    <w:rsid w:val="00C94D13"/>
    <w:rsid w:val="00C97A92"/>
    <w:rsid w:val="00C97AAB"/>
    <w:rsid w:val="00CA085F"/>
    <w:rsid w:val="00CA4F81"/>
    <w:rsid w:val="00CA65E3"/>
    <w:rsid w:val="00CB3302"/>
    <w:rsid w:val="00CB3594"/>
    <w:rsid w:val="00CB5076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6152"/>
    <w:rsid w:val="00CE7622"/>
    <w:rsid w:val="00CF176B"/>
    <w:rsid w:val="00CF2FBA"/>
    <w:rsid w:val="00D00D45"/>
    <w:rsid w:val="00D02EA6"/>
    <w:rsid w:val="00D02FF4"/>
    <w:rsid w:val="00D0391E"/>
    <w:rsid w:val="00D05219"/>
    <w:rsid w:val="00D059A0"/>
    <w:rsid w:val="00D069F5"/>
    <w:rsid w:val="00D07BE2"/>
    <w:rsid w:val="00D07CC4"/>
    <w:rsid w:val="00D17BBA"/>
    <w:rsid w:val="00D213CD"/>
    <w:rsid w:val="00D21C2C"/>
    <w:rsid w:val="00D220FA"/>
    <w:rsid w:val="00D22160"/>
    <w:rsid w:val="00D22530"/>
    <w:rsid w:val="00D24E51"/>
    <w:rsid w:val="00D27FC4"/>
    <w:rsid w:val="00D32E81"/>
    <w:rsid w:val="00D406FE"/>
    <w:rsid w:val="00D43467"/>
    <w:rsid w:val="00D437B0"/>
    <w:rsid w:val="00D500A8"/>
    <w:rsid w:val="00D503C8"/>
    <w:rsid w:val="00D560AA"/>
    <w:rsid w:val="00D622E6"/>
    <w:rsid w:val="00D62C61"/>
    <w:rsid w:val="00D650BB"/>
    <w:rsid w:val="00D67B4E"/>
    <w:rsid w:val="00D802D9"/>
    <w:rsid w:val="00D8349F"/>
    <w:rsid w:val="00D83CD0"/>
    <w:rsid w:val="00D86F13"/>
    <w:rsid w:val="00D90810"/>
    <w:rsid w:val="00D951F6"/>
    <w:rsid w:val="00D9535A"/>
    <w:rsid w:val="00D95DB6"/>
    <w:rsid w:val="00DA0589"/>
    <w:rsid w:val="00DA4B78"/>
    <w:rsid w:val="00DA4C7D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16FB"/>
    <w:rsid w:val="00DD2267"/>
    <w:rsid w:val="00DD3576"/>
    <w:rsid w:val="00DD496D"/>
    <w:rsid w:val="00DD6515"/>
    <w:rsid w:val="00DE67B2"/>
    <w:rsid w:val="00DE71E4"/>
    <w:rsid w:val="00DE74EE"/>
    <w:rsid w:val="00DE7FC2"/>
    <w:rsid w:val="00DF1DEC"/>
    <w:rsid w:val="00DF2B5B"/>
    <w:rsid w:val="00DF5733"/>
    <w:rsid w:val="00E00DCA"/>
    <w:rsid w:val="00E00FC9"/>
    <w:rsid w:val="00E03692"/>
    <w:rsid w:val="00E03864"/>
    <w:rsid w:val="00E0487E"/>
    <w:rsid w:val="00E06F48"/>
    <w:rsid w:val="00E11EB0"/>
    <w:rsid w:val="00E1221E"/>
    <w:rsid w:val="00E12EC2"/>
    <w:rsid w:val="00E13737"/>
    <w:rsid w:val="00E156EB"/>
    <w:rsid w:val="00E16A30"/>
    <w:rsid w:val="00E22ADE"/>
    <w:rsid w:val="00E22AF6"/>
    <w:rsid w:val="00E2338C"/>
    <w:rsid w:val="00E25721"/>
    <w:rsid w:val="00E26899"/>
    <w:rsid w:val="00E300CD"/>
    <w:rsid w:val="00E3166A"/>
    <w:rsid w:val="00E31CC4"/>
    <w:rsid w:val="00E35621"/>
    <w:rsid w:val="00E3663E"/>
    <w:rsid w:val="00E4076E"/>
    <w:rsid w:val="00E408E2"/>
    <w:rsid w:val="00E40C15"/>
    <w:rsid w:val="00E45EC3"/>
    <w:rsid w:val="00E46D0D"/>
    <w:rsid w:val="00E46E56"/>
    <w:rsid w:val="00E47A74"/>
    <w:rsid w:val="00E61159"/>
    <w:rsid w:val="00E62DAB"/>
    <w:rsid w:val="00E662FF"/>
    <w:rsid w:val="00E663BC"/>
    <w:rsid w:val="00E70894"/>
    <w:rsid w:val="00E70B02"/>
    <w:rsid w:val="00E7239F"/>
    <w:rsid w:val="00E87EAC"/>
    <w:rsid w:val="00E9324D"/>
    <w:rsid w:val="00E96296"/>
    <w:rsid w:val="00E9723A"/>
    <w:rsid w:val="00EA333C"/>
    <w:rsid w:val="00EA593B"/>
    <w:rsid w:val="00EB0B93"/>
    <w:rsid w:val="00EB1D18"/>
    <w:rsid w:val="00EB2F3A"/>
    <w:rsid w:val="00EB4AC7"/>
    <w:rsid w:val="00EC0869"/>
    <w:rsid w:val="00ED1161"/>
    <w:rsid w:val="00ED2108"/>
    <w:rsid w:val="00ED2EC9"/>
    <w:rsid w:val="00ED6C95"/>
    <w:rsid w:val="00EE1E34"/>
    <w:rsid w:val="00EE688E"/>
    <w:rsid w:val="00EE6DD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6CCF"/>
    <w:rsid w:val="00F106E3"/>
    <w:rsid w:val="00F10972"/>
    <w:rsid w:val="00F11D97"/>
    <w:rsid w:val="00F12844"/>
    <w:rsid w:val="00F12E5D"/>
    <w:rsid w:val="00F13BE3"/>
    <w:rsid w:val="00F15FED"/>
    <w:rsid w:val="00F165DB"/>
    <w:rsid w:val="00F2295D"/>
    <w:rsid w:val="00F24CBA"/>
    <w:rsid w:val="00F271D7"/>
    <w:rsid w:val="00F31F19"/>
    <w:rsid w:val="00F34C54"/>
    <w:rsid w:val="00F41C79"/>
    <w:rsid w:val="00F41D85"/>
    <w:rsid w:val="00F458BF"/>
    <w:rsid w:val="00F517E5"/>
    <w:rsid w:val="00F52997"/>
    <w:rsid w:val="00F5356F"/>
    <w:rsid w:val="00F55E0C"/>
    <w:rsid w:val="00F6005F"/>
    <w:rsid w:val="00F62212"/>
    <w:rsid w:val="00F62D96"/>
    <w:rsid w:val="00F63D4C"/>
    <w:rsid w:val="00F66CB7"/>
    <w:rsid w:val="00F67B0F"/>
    <w:rsid w:val="00F72D74"/>
    <w:rsid w:val="00F77C79"/>
    <w:rsid w:val="00F83EC0"/>
    <w:rsid w:val="00F85F58"/>
    <w:rsid w:val="00F90367"/>
    <w:rsid w:val="00F95756"/>
    <w:rsid w:val="00F95FBC"/>
    <w:rsid w:val="00F96231"/>
    <w:rsid w:val="00FB0AE2"/>
    <w:rsid w:val="00FB13A1"/>
    <w:rsid w:val="00FB372F"/>
    <w:rsid w:val="00FB5D51"/>
    <w:rsid w:val="00FC1FA3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F131B"/>
    <w:rsid w:val="00FF1677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473F-BC94-4E34-B4CC-EEC0F91F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3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761</cp:revision>
  <cp:lastPrinted>2018-07-24T11:47:00Z</cp:lastPrinted>
  <dcterms:created xsi:type="dcterms:W3CDTF">2017-12-20T18:28:00Z</dcterms:created>
  <dcterms:modified xsi:type="dcterms:W3CDTF">2018-07-24T12:08:00Z</dcterms:modified>
</cp:coreProperties>
</file>